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3" w:rsidRDefault="000005C3" w:rsidP="000005C3">
      <w:pPr>
        <w:pStyle w:val="3"/>
        <w:framePr w:w="9897" w:wrap="around" w:x="1435" w:y="266"/>
      </w:pPr>
    </w:p>
    <w:p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Pr="007C110C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</w:p>
    <w:p w:rsidR="000005C3" w:rsidRPr="00734C31" w:rsidRDefault="00D22FD5" w:rsidP="000005C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23.01.2026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№ 94</w:t>
      </w:r>
      <w:r w:rsidR="00D12F44" w:rsidRPr="00D12F44">
        <w:rPr>
          <w:rFonts w:ascii="Times New Roman" w:hAnsi="Times New Roman"/>
          <w:sz w:val="28"/>
          <w:szCs w:val="28"/>
        </w:rPr>
        <w:t xml:space="preserve">    </w:t>
      </w:r>
    </w:p>
    <w:p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005C3" w:rsidRPr="00AE3827" w:rsidRDefault="000005C3" w:rsidP="000005C3">
      <w:pPr>
        <w:rPr>
          <w:rFonts w:ascii="Times New Roman" w:hAnsi="Times New Roman"/>
          <w:sz w:val="28"/>
          <w:szCs w:val="28"/>
        </w:rPr>
      </w:pPr>
    </w:p>
    <w:p w:rsidR="000005C3" w:rsidRPr="000005C3" w:rsidRDefault="00FC4F5A" w:rsidP="002925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1347B8">
        <w:rPr>
          <w:rFonts w:ascii="Times New Roman" w:hAnsi="Times New Roman"/>
          <w:sz w:val="28"/>
          <w:szCs w:val="28"/>
        </w:rPr>
        <w:t>в постановление Администрации ЗАТО г.</w:t>
      </w:r>
      <w:r w:rsidR="00925606">
        <w:rPr>
          <w:rFonts w:ascii="Times New Roman" w:hAnsi="Times New Roman"/>
          <w:sz w:val="28"/>
          <w:szCs w:val="28"/>
        </w:rPr>
        <w:t> </w:t>
      </w:r>
      <w:r w:rsidRPr="001347B8">
        <w:rPr>
          <w:rFonts w:ascii="Times New Roman" w:hAnsi="Times New Roman"/>
          <w:sz w:val="28"/>
          <w:szCs w:val="28"/>
        </w:rPr>
        <w:t>Железногорск</w:t>
      </w:r>
      <w:r w:rsidR="002D2364">
        <w:rPr>
          <w:rFonts w:ascii="Times New Roman" w:hAnsi="Times New Roman"/>
          <w:sz w:val="28"/>
          <w:szCs w:val="28"/>
        </w:rPr>
        <w:t> </w:t>
      </w:r>
      <w:r w:rsidRPr="001347B8">
        <w:rPr>
          <w:rFonts w:ascii="Times New Roman" w:hAnsi="Times New Roman"/>
          <w:sz w:val="28"/>
          <w:szCs w:val="28"/>
        </w:rPr>
        <w:t>от</w:t>
      </w:r>
      <w:r w:rsidR="002D2364">
        <w:rPr>
          <w:rFonts w:ascii="Times New Roman" w:hAnsi="Times New Roman"/>
          <w:sz w:val="28"/>
          <w:szCs w:val="28"/>
        </w:rPr>
        <w:t> </w:t>
      </w:r>
      <w:r w:rsidR="009F79AF">
        <w:rPr>
          <w:rFonts w:ascii="Times New Roman" w:hAnsi="Times New Roman"/>
          <w:sz w:val="28"/>
          <w:szCs w:val="28"/>
        </w:rPr>
        <w:t>2</w:t>
      </w:r>
      <w:r w:rsidR="000731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.12</w:t>
      </w:r>
      <w:r w:rsidRPr="001347B8">
        <w:rPr>
          <w:rFonts w:ascii="Times New Roman" w:hAnsi="Times New Roman"/>
          <w:sz w:val="28"/>
          <w:szCs w:val="28"/>
        </w:rPr>
        <w:t>.202</w:t>
      </w:r>
      <w:r w:rsidR="00E730B8">
        <w:rPr>
          <w:rFonts w:ascii="Times New Roman" w:hAnsi="Times New Roman"/>
          <w:sz w:val="28"/>
          <w:szCs w:val="28"/>
        </w:rPr>
        <w:t>5</w:t>
      </w:r>
      <w:r w:rsidRPr="001347B8">
        <w:rPr>
          <w:rFonts w:ascii="Times New Roman" w:hAnsi="Times New Roman"/>
          <w:sz w:val="28"/>
          <w:szCs w:val="28"/>
        </w:rPr>
        <w:t xml:space="preserve"> № </w:t>
      </w:r>
      <w:r w:rsidR="00E730B8">
        <w:rPr>
          <w:rFonts w:ascii="Times New Roman" w:hAnsi="Times New Roman"/>
          <w:sz w:val="28"/>
          <w:szCs w:val="28"/>
        </w:rPr>
        <w:t>2</w:t>
      </w:r>
      <w:r w:rsidR="00F241DA">
        <w:rPr>
          <w:rFonts w:ascii="Times New Roman" w:hAnsi="Times New Roman"/>
          <w:sz w:val="28"/>
          <w:szCs w:val="28"/>
        </w:rPr>
        <w:t>495</w:t>
      </w:r>
      <w:r>
        <w:rPr>
          <w:rFonts w:ascii="Times New Roman" w:hAnsi="Times New Roman"/>
          <w:sz w:val="28"/>
          <w:szCs w:val="28"/>
        </w:rPr>
        <w:t xml:space="preserve"> «</w:t>
      </w:r>
      <w:r w:rsidR="000731DA" w:rsidRPr="000731DA">
        <w:rPr>
          <w:rFonts w:ascii="Times New Roman" w:hAnsi="Times New Roman"/>
          <w:sz w:val="28"/>
          <w:szCs w:val="28"/>
        </w:rPr>
        <w:t xml:space="preserve">Об утверждении </w:t>
      </w:r>
      <w:r w:rsidR="00E049DA">
        <w:rPr>
          <w:rFonts w:ascii="Times New Roman" w:hAnsi="Times New Roman"/>
          <w:sz w:val="28"/>
          <w:szCs w:val="28"/>
        </w:rPr>
        <w:t xml:space="preserve">муниципального задания муниципальным </w:t>
      </w:r>
      <w:r w:rsidR="00F241DA">
        <w:rPr>
          <w:rFonts w:ascii="Times New Roman" w:hAnsi="Times New Roman"/>
          <w:sz w:val="28"/>
          <w:szCs w:val="28"/>
        </w:rPr>
        <w:t>бюджетным дошкольным образовательным учреждениям ЗАТО Железногорск на оказание муниципальных услуг в 2026 году и плановом периоде 2027 и 2028 годов</w:t>
      </w:r>
      <w:r w:rsidR="00E730B8">
        <w:rPr>
          <w:rFonts w:ascii="Times New Roman" w:hAnsi="Times New Roman"/>
          <w:sz w:val="28"/>
          <w:szCs w:val="28"/>
        </w:rPr>
        <w:t>»</w:t>
      </w:r>
      <w:r w:rsidR="002925FB">
        <w:rPr>
          <w:rFonts w:ascii="Times New Roman" w:hAnsi="Times New Roman"/>
          <w:sz w:val="28"/>
          <w:szCs w:val="28"/>
        </w:rPr>
        <w:t xml:space="preserve"> </w:t>
      </w: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425" w:rsidRDefault="006B4425" w:rsidP="006B4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="00E049DA">
        <w:rPr>
          <w:rFonts w:ascii="Times New Roman" w:hAnsi="Times New Roman"/>
          <w:sz w:val="28"/>
          <w:szCs w:val="28"/>
        </w:rPr>
        <w:t>Бюджетным кодексом Российской Федерации, Федеральным законом от 12.01.1996 № 7-ФЗ «О некоммерческих</w:t>
      </w:r>
      <w:r w:rsidR="00B60638">
        <w:rPr>
          <w:rFonts w:ascii="Times New Roman" w:hAnsi="Times New Roman"/>
          <w:sz w:val="28"/>
          <w:szCs w:val="28"/>
        </w:rPr>
        <w:t xml:space="preserve"> организациях», Федеральным законом от 03.11.2006 №</w:t>
      </w:r>
      <w:r w:rsidR="00F241DA">
        <w:rPr>
          <w:rFonts w:ascii="Times New Roman" w:hAnsi="Times New Roman"/>
          <w:sz w:val="28"/>
          <w:szCs w:val="28"/>
        </w:rPr>
        <w:t xml:space="preserve"> </w:t>
      </w:r>
      <w:r w:rsidR="00B60638">
        <w:rPr>
          <w:rFonts w:ascii="Times New Roman" w:hAnsi="Times New Roman"/>
          <w:sz w:val="28"/>
          <w:szCs w:val="28"/>
        </w:rPr>
        <w:t>174-ФЗ «Об автономных учреждениях», постановлением Администрации ЗАТО г. Железногорск от 04.12.2015 №</w:t>
      </w:r>
      <w:r w:rsidR="00F241DA">
        <w:rPr>
          <w:rFonts w:ascii="Times New Roman" w:hAnsi="Times New Roman"/>
          <w:sz w:val="28"/>
          <w:szCs w:val="28"/>
        </w:rPr>
        <w:t xml:space="preserve"> </w:t>
      </w:r>
      <w:r w:rsidR="00B60638">
        <w:rPr>
          <w:rFonts w:ascii="Times New Roman" w:hAnsi="Times New Roman"/>
          <w:sz w:val="28"/>
          <w:szCs w:val="28"/>
        </w:rPr>
        <w:t>1995 «Об утверждении 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задания»,</w:t>
      </w:r>
      <w:r w:rsidR="002F7256">
        <w:rPr>
          <w:rFonts w:ascii="Times New Roman" w:hAnsi="Times New Roman"/>
          <w:sz w:val="28"/>
          <w:szCs w:val="28"/>
        </w:rPr>
        <w:t xml:space="preserve"> </w:t>
      </w:r>
      <w:r w:rsidRPr="0095769F">
        <w:rPr>
          <w:rFonts w:ascii="Times New Roman" w:hAnsi="Times New Roman"/>
          <w:sz w:val="28"/>
          <w:szCs w:val="28"/>
        </w:rPr>
        <w:t>руководствуясь</w:t>
      </w:r>
      <w:r w:rsidR="002D2364">
        <w:rPr>
          <w:rFonts w:ascii="Times New Roman" w:hAnsi="Times New Roman"/>
          <w:sz w:val="28"/>
          <w:szCs w:val="28"/>
        </w:rPr>
        <w:t> </w:t>
      </w:r>
      <w:r w:rsidRPr="0095769F">
        <w:rPr>
          <w:rFonts w:ascii="Times New Roman" w:hAnsi="Times New Roman"/>
          <w:sz w:val="28"/>
          <w:szCs w:val="28"/>
        </w:rPr>
        <w:t xml:space="preserve">Уставом ЗАТО Железногорск, </w:t>
      </w:r>
    </w:p>
    <w:p w:rsidR="006B4425" w:rsidRPr="0095769F" w:rsidRDefault="006B4425" w:rsidP="006B4425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:rsidR="00FC4F5A" w:rsidRDefault="00E15055" w:rsidP="00FC4F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3099">
        <w:rPr>
          <w:rFonts w:ascii="Times New Roman" w:hAnsi="Times New Roman"/>
          <w:sz w:val="28"/>
          <w:szCs w:val="28"/>
        </w:rPr>
        <w:tab/>
      </w:r>
      <w:r w:rsidR="00FC4F5A" w:rsidRPr="004F7BB8">
        <w:rPr>
          <w:rFonts w:ascii="Times New Roman" w:hAnsi="Times New Roman"/>
          <w:sz w:val="28"/>
          <w:szCs w:val="28"/>
        </w:rPr>
        <w:t xml:space="preserve">1. </w:t>
      </w:r>
      <w:r w:rsidR="00FC4F5A">
        <w:rPr>
          <w:rFonts w:ascii="Times New Roman" w:hAnsi="Times New Roman"/>
          <w:sz w:val="28"/>
          <w:szCs w:val="28"/>
        </w:rPr>
        <w:t xml:space="preserve">Внести в </w:t>
      </w:r>
      <w:r w:rsidR="000731DA" w:rsidRPr="000731DA">
        <w:rPr>
          <w:rFonts w:ascii="Times New Roman" w:hAnsi="Times New Roman"/>
          <w:sz w:val="28"/>
          <w:szCs w:val="28"/>
        </w:rPr>
        <w:t>постановление Администрации ЗАТО г. Железногорск от</w:t>
      </w:r>
      <w:r w:rsidR="00D67CFC">
        <w:rPr>
          <w:rFonts w:ascii="Times New Roman" w:hAnsi="Times New Roman"/>
          <w:sz w:val="28"/>
          <w:szCs w:val="28"/>
        </w:rPr>
        <w:t> </w:t>
      </w:r>
      <w:r w:rsidR="000731DA" w:rsidRPr="000731DA">
        <w:rPr>
          <w:rFonts w:ascii="Times New Roman" w:hAnsi="Times New Roman"/>
          <w:sz w:val="28"/>
          <w:szCs w:val="28"/>
        </w:rPr>
        <w:t>24.12.202</w:t>
      </w:r>
      <w:r w:rsidR="002F7256">
        <w:rPr>
          <w:rFonts w:ascii="Times New Roman" w:hAnsi="Times New Roman"/>
          <w:sz w:val="28"/>
          <w:szCs w:val="28"/>
        </w:rPr>
        <w:t>5 № 2</w:t>
      </w:r>
      <w:r w:rsidR="00F241DA">
        <w:rPr>
          <w:rFonts w:ascii="Times New Roman" w:hAnsi="Times New Roman"/>
          <w:sz w:val="28"/>
          <w:szCs w:val="28"/>
        </w:rPr>
        <w:t>495</w:t>
      </w:r>
      <w:r w:rsidR="000731DA" w:rsidRPr="000731DA">
        <w:rPr>
          <w:rFonts w:ascii="Times New Roman" w:hAnsi="Times New Roman"/>
          <w:sz w:val="28"/>
          <w:szCs w:val="28"/>
        </w:rPr>
        <w:t xml:space="preserve"> </w:t>
      </w:r>
      <w:r w:rsidR="00F241DA">
        <w:rPr>
          <w:rFonts w:ascii="Times New Roman" w:hAnsi="Times New Roman"/>
          <w:sz w:val="28"/>
          <w:szCs w:val="28"/>
        </w:rPr>
        <w:t>«</w:t>
      </w:r>
      <w:r w:rsidR="00F241DA" w:rsidRPr="000731DA">
        <w:rPr>
          <w:rFonts w:ascii="Times New Roman" w:hAnsi="Times New Roman"/>
          <w:sz w:val="28"/>
          <w:szCs w:val="28"/>
        </w:rPr>
        <w:t xml:space="preserve">Об утверждении </w:t>
      </w:r>
      <w:r w:rsidR="00F241DA">
        <w:rPr>
          <w:rFonts w:ascii="Times New Roman" w:hAnsi="Times New Roman"/>
          <w:sz w:val="28"/>
          <w:szCs w:val="28"/>
        </w:rPr>
        <w:t>муниципального задания муниципальным бюджетным дошкольным образовательным учреждениям ЗАТО Железногорск на оказание муниципальных услуг в 2026 году и плановом периоде 2027 и 2028 годов»</w:t>
      </w:r>
      <w:r w:rsidR="00E730B8">
        <w:rPr>
          <w:rFonts w:ascii="Times New Roman" w:hAnsi="Times New Roman"/>
          <w:sz w:val="28"/>
          <w:szCs w:val="28"/>
        </w:rPr>
        <w:t xml:space="preserve"> </w:t>
      </w:r>
      <w:r w:rsidR="000731DA" w:rsidRPr="009F79AF">
        <w:rPr>
          <w:rFonts w:ascii="Times New Roman" w:hAnsi="Times New Roman"/>
          <w:sz w:val="28"/>
          <w:szCs w:val="28"/>
        </w:rPr>
        <w:t>следующие</w:t>
      </w:r>
      <w:r w:rsidR="00FC4F5A">
        <w:rPr>
          <w:rFonts w:ascii="Times New Roman" w:hAnsi="Times New Roman"/>
          <w:sz w:val="28"/>
          <w:szCs w:val="28"/>
        </w:rPr>
        <w:t xml:space="preserve"> изменения:</w:t>
      </w:r>
    </w:p>
    <w:p w:rsidR="003635D7" w:rsidRDefault="00FC4F5A" w:rsidP="00D67CFC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</w:t>
      </w:r>
      <w:r w:rsidR="00D67CFC">
        <w:rPr>
          <w:rFonts w:ascii="Times New Roman" w:hAnsi="Times New Roman"/>
          <w:sz w:val="28"/>
          <w:szCs w:val="28"/>
        </w:rPr>
        <w:t>В пункте 4 постановления слова «но не ранее» заменить словами «</w:t>
      </w:r>
      <w:r w:rsidR="008509C0">
        <w:rPr>
          <w:rFonts w:ascii="Times New Roman" w:hAnsi="Times New Roman"/>
          <w:sz w:val="28"/>
          <w:szCs w:val="28"/>
        </w:rPr>
        <w:t xml:space="preserve">и </w:t>
      </w:r>
      <w:r w:rsidR="00D67CFC">
        <w:rPr>
          <w:rFonts w:ascii="Times New Roman" w:hAnsi="Times New Roman"/>
          <w:sz w:val="28"/>
          <w:szCs w:val="28"/>
        </w:rPr>
        <w:t>применя</w:t>
      </w:r>
      <w:r w:rsidR="00D1506D">
        <w:rPr>
          <w:rFonts w:ascii="Times New Roman" w:hAnsi="Times New Roman"/>
          <w:sz w:val="28"/>
          <w:szCs w:val="28"/>
        </w:rPr>
        <w:t>ется</w:t>
      </w:r>
      <w:r w:rsidR="00D67CFC">
        <w:rPr>
          <w:rFonts w:ascii="Times New Roman" w:hAnsi="Times New Roman"/>
          <w:sz w:val="28"/>
          <w:szCs w:val="28"/>
        </w:rPr>
        <w:t xml:space="preserve"> к правоотношениям</w:t>
      </w:r>
      <w:r w:rsidR="00D1506D">
        <w:rPr>
          <w:rFonts w:ascii="Times New Roman" w:hAnsi="Times New Roman"/>
          <w:sz w:val="28"/>
          <w:szCs w:val="28"/>
        </w:rPr>
        <w:t>,</w:t>
      </w:r>
      <w:r w:rsidR="008509C0">
        <w:rPr>
          <w:rFonts w:ascii="Times New Roman" w:hAnsi="Times New Roman"/>
          <w:sz w:val="28"/>
          <w:szCs w:val="28"/>
        </w:rPr>
        <w:t xml:space="preserve"> возникшим</w:t>
      </w:r>
      <w:r w:rsidR="00D67CFC">
        <w:rPr>
          <w:rFonts w:ascii="Times New Roman" w:hAnsi="Times New Roman"/>
          <w:sz w:val="28"/>
          <w:szCs w:val="28"/>
        </w:rPr>
        <w:t xml:space="preserve"> с».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2BC5">
        <w:rPr>
          <w:rFonts w:ascii="Times New Roman" w:hAnsi="Times New Roman"/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r w:rsidRPr="00812BC5">
        <w:rPr>
          <w:rFonts w:ascii="Times New Roman" w:hAnsi="Times New Roman"/>
          <w:sz w:val="28"/>
          <w:szCs w:val="28"/>
        </w:rPr>
        <w:t xml:space="preserve">Винокурова) довести настоящее постановление до сведения населения через </w:t>
      </w:r>
      <w:r w:rsidRPr="00812BC5">
        <w:rPr>
          <w:rFonts w:ascii="Times New Roman" w:hAnsi="Times New Roman"/>
          <w:sz w:val="28"/>
          <w:szCs w:val="28"/>
        </w:rPr>
        <w:lastRenderedPageBreak/>
        <w:t xml:space="preserve">сетевое издание «Город и горожане» в информационно-телекоммуникационной </w:t>
      </w:r>
      <w:r w:rsidRPr="00D12F44">
        <w:rPr>
          <w:rFonts w:ascii="Times New Roman" w:hAnsi="Times New Roman"/>
          <w:sz w:val="28"/>
          <w:szCs w:val="28"/>
        </w:rPr>
        <w:t>сети «Интернет».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>3. Отделу общественных связей Администрации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D38FD" w:rsidRPr="00D12F44" w:rsidRDefault="00CE7C05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38FD" w:rsidRPr="00D12F44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в сет</w:t>
      </w:r>
      <w:r w:rsidR="00E730B8">
        <w:rPr>
          <w:rFonts w:ascii="Times New Roman" w:hAnsi="Times New Roman"/>
          <w:sz w:val="28"/>
          <w:szCs w:val="28"/>
        </w:rPr>
        <w:t>евом издании «Город и горожане»</w:t>
      </w:r>
      <w:r w:rsidR="00CD38FD" w:rsidRPr="00D12F44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</w:t>
      </w:r>
      <w:r w:rsidR="00E730B8">
        <w:rPr>
          <w:rFonts w:ascii="Times New Roman" w:hAnsi="Times New Roman"/>
          <w:sz w:val="28"/>
          <w:szCs w:val="28"/>
        </w:rPr>
        <w:t>Интернет» (http://www.gig26.ru)</w:t>
      </w:r>
      <w:r w:rsidR="00D67CFC">
        <w:rPr>
          <w:rFonts w:ascii="Times New Roman" w:hAnsi="Times New Roman"/>
          <w:sz w:val="28"/>
          <w:szCs w:val="28"/>
        </w:rPr>
        <w:t>.</w:t>
      </w:r>
    </w:p>
    <w:p w:rsidR="00CD38FD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</w:p>
    <w:p w:rsidR="00734C31" w:rsidRDefault="00734C31" w:rsidP="00D12F44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D12F44" w:rsidRDefault="00CD38FD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Глава ЗАТО г. Железногорск                                                                   Д.М. Чернятин                                                                                           </w:t>
      </w:r>
      <w:r w:rsidR="000005C3" w:rsidRPr="00D12F44">
        <w:rPr>
          <w:rFonts w:ascii="Times New Roman" w:hAnsi="Times New Roman"/>
          <w:sz w:val="28"/>
          <w:szCs w:val="28"/>
        </w:rPr>
        <w:tab/>
      </w:r>
      <w:r w:rsidR="000005C3" w:rsidRPr="00D12F44"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D12F44" w:rsidRPr="00D12F44" w:rsidRDefault="00D12F44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br w:type="page"/>
      </w:r>
    </w:p>
    <w:p w:rsidR="00D12F44" w:rsidRPr="00D12F44" w:rsidRDefault="00D12F44" w:rsidP="000005C3">
      <w:pPr>
        <w:rPr>
          <w:rFonts w:ascii="Times New Roman" w:hAnsi="Times New Roman"/>
          <w:szCs w:val="16"/>
        </w:rPr>
        <w:sectPr w:rsidR="00D12F44" w:rsidRPr="00D12F44" w:rsidSect="00FC3DE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005C3" w:rsidRPr="00D12F44" w:rsidRDefault="000005C3" w:rsidP="00D12F44">
      <w:pPr>
        <w:rPr>
          <w:rFonts w:ascii="Times New Roman" w:hAnsi="Times New Roman"/>
          <w:szCs w:val="16"/>
        </w:rPr>
      </w:pPr>
    </w:p>
    <w:sectPr w:rsidR="000005C3" w:rsidRPr="00D12F44" w:rsidSect="00D12F44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04777"/>
    <w:rsid w:val="00071A6C"/>
    <w:rsid w:val="00073099"/>
    <w:rsid w:val="000731DA"/>
    <w:rsid w:val="000847DD"/>
    <w:rsid w:val="000D65C1"/>
    <w:rsid w:val="000E65EE"/>
    <w:rsid w:val="00101FF9"/>
    <w:rsid w:val="00126A13"/>
    <w:rsid w:val="00152A7E"/>
    <w:rsid w:val="001B6BBE"/>
    <w:rsid w:val="001C75F3"/>
    <w:rsid w:val="001D2A4B"/>
    <w:rsid w:val="001F0A20"/>
    <w:rsid w:val="00215C1A"/>
    <w:rsid w:val="00247221"/>
    <w:rsid w:val="00275931"/>
    <w:rsid w:val="002925FB"/>
    <w:rsid w:val="002D2364"/>
    <w:rsid w:val="002F22B4"/>
    <w:rsid w:val="002F7256"/>
    <w:rsid w:val="003635D7"/>
    <w:rsid w:val="003E0F30"/>
    <w:rsid w:val="003F3A78"/>
    <w:rsid w:val="00434898"/>
    <w:rsid w:val="00471BE3"/>
    <w:rsid w:val="004F7BB8"/>
    <w:rsid w:val="00567BFC"/>
    <w:rsid w:val="006B4425"/>
    <w:rsid w:val="00734C31"/>
    <w:rsid w:val="00797AAA"/>
    <w:rsid w:val="007C110C"/>
    <w:rsid w:val="008076ED"/>
    <w:rsid w:val="008509C0"/>
    <w:rsid w:val="0086106E"/>
    <w:rsid w:val="00895417"/>
    <w:rsid w:val="008B7018"/>
    <w:rsid w:val="00925606"/>
    <w:rsid w:val="009F79AF"/>
    <w:rsid w:val="009F7AD7"/>
    <w:rsid w:val="00A05ADC"/>
    <w:rsid w:val="00A157F4"/>
    <w:rsid w:val="00A41838"/>
    <w:rsid w:val="00A5300C"/>
    <w:rsid w:val="00A75C90"/>
    <w:rsid w:val="00B03D98"/>
    <w:rsid w:val="00B41611"/>
    <w:rsid w:val="00B60638"/>
    <w:rsid w:val="00BE380C"/>
    <w:rsid w:val="00C215B8"/>
    <w:rsid w:val="00C41113"/>
    <w:rsid w:val="00C964AC"/>
    <w:rsid w:val="00CC04D1"/>
    <w:rsid w:val="00CC4F7B"/>
    <w:rsid w:val="00CD38FD"/>
    <w:rsid w:val="00CE7C05"/>
    <w:rsid w:val="00D045B9"/>
    <w:rsid w:val="00D12F44"/>
    <w:rsid w:val="00D1506D"/>
    <w:rsid w:val="00D22FD5"/>
    <w:rsid w:val="00D26B3C"/>
    <w:rsid w:val="00D50EB4"/>
    <w:rsid w:val="00D67CFC"/>
    <w:rsid w:val="00DB0B17"/>
    <w:rsid w:val="00E049DA"/>
    <w:rsid w:val="00E15055"/>
    <w:rsid w:val="00E22924"/>
    <w:rsid w:val="00E609C0"/>
    <w:rsid w:val="00E730B8"/>
    <w:rsid w:val="00EC5321"/>
    <w:rsid w:val="00ED64EE"/>
    <w:rsid w:val="00EE09F0"/>
    <w:rsid w:val="00EE3328"/>
    <w:rsid w:val="00EE6CA3"/>
    <w:rsid w:val="00F241DA"/>
    <w:rsid w:val="00F97103"/>
    <w:rsid w:val="00FC24AC"/>
    <w:rsid w:val="00FC3DE1"/>
    <w:rsid w:val="00FC4F5A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7F29"/>
  <w15:docId w15:val="{CB663B57-28B8-4528-8B33-9E7F056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Екатерина</cp:lastModifiedBy>
  <cp:revision>7</cp:revision>
  <cp:lastPrinted>2025-06-16T05:13:00Z</cp:lastPrinted>
  <dcterms:created xsi:type="dcterms:W3CDTF">2026-01-14T02:14:00Z</dcterms:created>
  <dcterms:modified xsi:type="dcterms:W3CDTF">2026-01-27T08:49:00Z</dcterms:modified>
</cp:coreProperties>
</file>